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997E2A" w14:textId="77777777" w:rsidR="00605B8C" w:rsidRPr="00605B8C" w:rsidRDefault="00605B8C" w:rsidP="00605B8C">
      <w:pPr>
        <w:spacing w:after="0" w:line="240" w:lineRule="auto"/>
        <w:jc w:val="right"/>
        <w:rPr>
          <w:rFonts w:ascii="Times New Roman" w:eastAsia="Times New Roman" w:hAnsi="Times New Roman" w:cs="Times New Roman"/>
          <w:color w:val="000000"/>
          <w:sz w:val="27"/>
          <w:szCs w:val="27"/>
          <w:lang w:eastAsia="en-GB"/>
        </w:rPr>
      </w:pPr>
      <w:r w:rsidRPr="00605B8C">
        <w:rPr>
          <w:rFonts w:ascii="Times New Roman" w:eastAsia="Times New Roman" w:hAnsi="Times New Roman" w:cs="Times New Roman"/>
          <w:noProof/>
          <w:sz w:val="24"/>
          <w:szCs w:val="24"/>
          <w:lang w:eastAsia="en-GB"/>
        </w:rPr>
        <w:drawing>
          <wp:anchor distT="0" distB="0" distL="0" distR="0" simplePos="0" relativeHeight="251659264" behindDoc="0" locked="0" layoutInCell="1" allowOverlap="0" wp14:anchorId="68D5FAFC" wp14:editId="740A8DE1">
            <wp:simplePos x="0" y="0"/>
            <wp:positionH relativeFrom="column">
              <wp:align>left</wp:align>
            </wp:positionH>
            <wp:positionV relativeFrom="line">
              <wp:posOffset>0</wp:posOffset>
            </wp:positionV>
            <wp:extent cx="666750" cy="676275"/>
            <wp:effectExtent l="0" t="0" r="0" b="9525"/>
            <wp:wrapSquare wrapText="bothSides"/>
            <wp:docPr id="52" name="Picture 51" descr="high park record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igh park records 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66750" cy="676275"/>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6" w:history="1">
        <w:r w:rsidRPr="00605B8C">
          <w:rPr>
            <w:rFonts w:ascii="Century Gothic" w:eastAsia="Times New Roman" w:hAnsi="Century Gothic" w:cs="Times New Roman"/>
            <w:b/>
            <w:bCs/>
            <w:color w:val="0000FF"/>
            <w:sz w:val="27"/>
            <w:szCs w:val="27"/>
            <w:u w:val="single"/>
            <w:lang w:eastAsia="en-GB"/>
          </w:rPr>
          <w:t>home</w:t>
        </w:r>
      </w:hyperlink>
      <w:r w:rsidRPr="00605B8C">
        <w:rPr>
          <w:rFonts w:ascii="Century Gothic" w:eastAsia="Times New Roman" w:hAnsi="Century Gothic" w:cs="Times New Roman"/>
          <w:b/>
          <w:bCs/>
          <w:color w:val="000000"/>
          <w:sz w:val="27"/>
          <w:szCs w:val="27"/>
          <w:lang w:eastAsia="en-GB"/>
        </w:rPr>
        <w:t>    </w:t>
      </w:r>
      <w:hyperlink r:id="rId7" w:history="1">
        <w:r w:rsidRPr="00605B8C">
          <w:rPr>
            <w:rFonts w:ascii="Century Gothic" w:eastAsia="Times New Roman" w:hAnsi="Century Gothic" w:cs="Times New Roman"/>
            <w:b/>
            <w:bCs/>
            <w:color w:val="0000FF"/>
            <w:sz w:val="27"/>
            <w:szCs w:val="27"/>
            <w:u w:val="single"/>
            <w:lang w:eastAsia="en-GB"/>
          </w:rPr>
          <w:t>artists</w:t>
        </w:r>
      </w:hyperlink>
      <w:r w:rsidRPr="00605B8C">
        <w:rPr>
          <w:rFonts w:ascii="Century Gothic" w:eastAsia="Times New Roman" w:hAnsi="Century Gothic" w:cs="Times New Roman"/>
          <w:b/>
          <w:bCs/>
          <w:color w:val="000000"/>
          <w:sz w:val="27"/>
          <w:szCs w:val="27"/>
          <w:lang w:eastAsia="en-GB"/>
        </w:rPr>
        <w:t>    </w:t>
      </w:r>
      <w:hyperlink r:id="rId8" w:history="1">
        <w:r w:rsidRPr="00605B8C">
          <w:rPr>
            <w:rFonts w:ascii="Century Gothic" w:eastAsia="Times New Roman" w:hAnsi="Century Gothic" w:cs="Times New Roman"/>
            <w:b/>
            <w:bCs/>
            <w:color w:val="0000FF"/>
            <w:sz w:val="27"/>
            <w:szCs w:val="27"/>
            <w:u w:val="single"/>
            <w:lang w:eastAsia="en-GB"/>
          </w:rPr>
          <w:t>catalogue</w:t>
        </w:r>
      </w:hyperlink>
      <w:r w:rsidRPr="00605B8C">
        <w:rPr>
          <w:rFonts w:ascii="Century Gothic" w:eastAsia="Times New Roman" w:hAnsi="Century Gothic" w:cs="Times New Roman"/>
          <w:b/>
          <w:bCs/>
          <w:color w:val="000000"/>
          <w:sz w:val="27"/>
          <w:szCs w:val="27"/>
          <w:lang w:eastAsia="en-GB"/>
        </w:rPr>
        <w:t>   </w:t>
      </w:r>
      <w:hyperlink r:id="rId9" w:history="1">
        <w:r w:rsidRPr="00605B8C">
          <w:rPr>
            <w:rFonts w:ascii="Century Gothic" w:eastAsia="Times New Roman" w:hAnsi="Century Gothic" w:cs="Times New Roman"/>
            <w:b/>
            <w:bCs/>
            <w:color w:val="0000FF"/>
            <w:sz w:val="27"/>
            <w:szCs w:val="27"/>
            <w:u w:val="single"/>
            <w:lang w:eastAsia="en-GB"/>
          </w:rPr>
          <w:t>audio samples</w:t>
        </w:r>
      </w:hyperlink>
      <w:r w:rsidRPr="00605B8C">
        <w:rPr>
          <w:rFonts w:ascii="Century Gothic" w:eastAsia="Times New Roman" w:hAnsi="Century Gothic" w:cs="Times New Roman"/>
          <w:b/>
          <w:bCs/>
          <w:color w:val="000000"/>
          <w:sz w:val="27"/>
          <w:szCs w:val="27"/>
          <w:lang w:eastAsia="en-GB"/>
        </w:rPr>
        <w:t>    </w:t>
      </w:r>
      <w:hyperlink r:id="rId10" w:history="1">
        <w:r w:rsidRPr="00605B8C">
          <w:rPr>
            <w:rFonts w:ascii="Century Gothic" w:eastAsia="Times New Roman" w:hAnsi="Century Gothic" w:cs="Times New Roman"/>
            <w:b/>
            <w:bCs/>
            <w:color w:val="0000FF"/>
            <w:sz w:val="27"/>
            <w:szCs w:val="27"/>
            <w:u w:val="single"/>
            <w:lang w:eastAsia="en-GB"/>
          </w:rPr>
          <w:t>distribution</w:t>
        </w:r>
      </w:hyperlink>
      <w:r w:rsidRPr="00605B8C">
        <w:rPr>
          <w:rFonts w:ascii="Century Gothic" w:eastAsia="Times New Roman" w:hAnsi="Century Gothic" w:cs="Times New Roman"/>
          <w:b/>
          <w:bCs/>
          <w:color w:val="000000"/>
          <w:sz w:val="27"/>
          <w:szCs w:val="27"/>
          <w:lang w:eastAsia="en-GB"/>
        </w:rPr>
        <w:t>    </w:t>
      </w:r>
      <w:hyperlink r:id="rId11" w:history="1">
        <w:r w:rsidRPr="00605B8C">
          <w:rPr>
            <w:rFonts w:ascii="Century Gothic" w:eastAsia="Times New Roman" w:hAnsi="Century Gothic" w:cs="Times New Roman"/>
            <w:b/>
            <w:bCs/>
            <w:color w:val="0000FF"/>
            <w:sz w:val="27"/>
            <w:szCs w:val="27"/>
            <w:u w:val="single"/>
            <w:lang w:eastAsia="en-GB"/>
          </w:rPr>
          <w:t>contact</w:t>
        </w:r>
      </w:hyperlink>
      <w:r w:rsidRPr="00605B8C">
        <w:rPr>
          <w:rFonts w:ascii="Times New Roman" w:eastAsia="Times New Roman" w:hAnsi="Times New Roman" w:cs="Times New Roman"/>
          <w:color w:val="000000"/>
          <w:sz w:val="27"/>
          <w:szCs w:val="27"/>
          <w:lang w:eastAsia="en-GB"/>
        </w:rPr>
        <w:br/>
      </w:r>
      <w:hyperlink r:id="rId12" w:history="1">
        <w:r w:rsidRPr="00605B8C">
          <w:rPr>
            <w:rFonts w:ascii="Century Gothic" w:eastAsia="Times New Roman" w:hAnsi="Century Gothic" w:cs="Times New Roman"/>
            <w:b/>
            <w:bCs/>
            <w:color w:val="0000FF"/>
            <w:sz w:val="27"/>
            <w:szCs w:val="27"/>
            <w:u w:val="single"/>
            <w:lang w:eastAsia="en-GB"/>
          </w:rPr>
          <w:t>press cuttings</w:t>
        </w:r>
      </w:hyperlink>
      <w:r w:rsidRPr="00605B8C">
        <w:rPr>
          <w:rFonts w:ascii="Century Gothic" w:eastAsia="Times New Roman" w:hAnsi="Century Gothic" w:cs="Times New Roman"/>
          <w:b/>
          <w:bCs/>
          <w:color w:val="000000"/>
          <w:sz w:val="27"/>
          <w:szCs w:val="27"/>
          <w:lang w:eastAsia="en-GB"/>
        </w:rPr>
        <w:t>    </w:t>
      </w:r>
      <w:hyperlink r:id="rId13" w:history="1">
        <w:r w:rsidRPr="00605B8C">
          <w:rPr>
            <w:rFonts w:ascii="Century Gothic" w:eastAsia="Times New Roman" w:hAnsi="Century Gothic" w:cs="Times New Roman"/>
            <w:b/>
            <w:bCs/>
            <w:color w:val="0000FF"/>
            <w:sz w:val="27"/>
            <w:szCs w:val="27"/>
            <w:u w:val="single"/>
            <w:lang w:eastAsia="en-GB"/>
          </w:rPr>
          <w:t>press releases</w:t>
        </w:r>
      </w:hyperlink>
    </w:p>
    <w:p w14:paraId="708A08B1" w14:textId="77777777" w:rsidR="00605B8C" w:rsidRPr="00605B8C" w:rsidRDefault="00000000" w:rsidP="00605B8C">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7D984E21">
          <v:rect id="_x0000_i1025" style="width:468pt;height:.75pt" o:hralign="right" o:hrstd="t" o:hrnoshade="t" o:hr="t" fillcolor="#a0a0a0" stroked="f"/>
        </w:pict>
      </w:r>
    </w:p>
    <w:p w14:paraId="7A7C5CAB" w14:textId="77777777" w:rsidR="00605B8C" w:rsidRPr="00605B8C" w:rsidRDefault="00605B8C" w:rsidP="00605B8C">
      <w:pPr>
        <w:spacing w:after="0" w:line="240" w:lineRule="auto"/>
        <w:jc w:val="right"/>
        <w:rPr>
          <w:rFonts w:ascii="Times New Roman" w:eastAsia="Times New Roman" w:hAnsi="Times New Roman" w:cs="Times New Roman"/>
          <w:color w:val="000000"/>
          <w:sz w:val="27"/>
          <w:szCs w:val="27"/>
          <w:lang w:eastAsia="en-GB"/>
        </w:rPr>
      </w:pPr>
      <w:proofErr w:type="spellStart"/>
      <w:r w:rsidRPr="00605B8C">
        <w:rPr>
          <w:rFonts w:ascii="Century Gothic" w:eastAsia="Times New Roman" w:hAnsi="Century Gothic" w:cs="Times New Roman"/>
          <w:b/>
          <w:bCs/>
          <w:color w:val="000000"/>
          <w:sz w:val="48"/>
          <w:szCs w:val="48"/>
          <w:lang w:eastAsia="en-GB"/>
        </w:rPr>
        <w:t>dallas</w:t>
      </w:r>
      <w:proofErr w:type="spellEnd"/>
    </w:p>
    <w:p w14:paraId="0FFBFB65" w14:textId="77777777" w:rsidR="00605B8C" w:rsidRPr="00605B8C" w:rsidRDefault="00605B8C" w:rsidP="00605B8C">
      <w:pPr>
        <w:spacing w:after="0" w:line="240" w:lineRule="auto"/>
        <w:jc w:val="right"/>
        <w:rPr>
          <w:rFonts w:ascii="Times New Roman" w:eastAsia="Times New Roman" w:hAnsi="Times New Roman" w:cs="Times New Roman"/>
          <w:color w:val="000000"/>
          <w:sz w:val="27"/>
          <w:szCs w:val="27"/>
          <w:lang w:eastAsia="en-GB"/>
        </w:rPr>
      </w:pPr>
      <w:hyperlink r:id="rId14" w:history="1">
        <w:r w:rsidRPr="00605B8C">
          <w:rPr>
            <w:rFonts w:ascii="Century Gothic" w:eastAsia="Times New Roman" w:hAnsi="Century Gothic" w:cs="Times New Roman"/>
            <w:b/>
            <w:bCs/>
            <w:color w:val="0000FF"/>
            <w:sz w:val="15"/>
            <w:szCs w:val="15"/>
            <w:u w:val="single"/>
            <w:lang w:eastAsia="en-GB"/>
          </w:rPr>
          <w:t>CD INFO</w:t>
        </w:r>
      </w:hyperlink>
      <w:r w:rsidRPr="00605B8C">
        <w:rPr>
          <w:rFonts w:ascii="Century Gothic" w:eastAsia="Times New Roman" w:hAnsi="Century Gothic" w:cs="Times New Roman"/>
          <w:b/>
          <w:bCs/>
          <w:color w:val="000000"/>
          <w:sz w:val="15"/>
          <w:szCs w:val="15"/>
          <w:lang w:eastAsia="en-GB"/>
        </w:rPr>
        <w:t> </w:t>
      </w:r>
      <w:hyperlink r:id="rId15" w:history="1">
        <w:r w:rsidRPr="00605B8C">
          <w:rPr>
            <w:rFonts w:ascii="Century Gothic" w:eastAsia="Times New Roman" w:hAnsi="Century Gothic" w:cs="Times New Roman"/>
            <w:b/>
            <w:bCs/>
            <w:color w:val="0000FF"/>
            <w:sz w:val="15"/>
            <w:szCs w:val="15"/>
            <w:u w:val="single"/>
            <w:lang w:eastAsia="en-GB"/>
          </w:rPr>
          <w:t>PRESS CUTTINGS</w:t>
        </w:r>
      </w:hyperlink>
      <w:r w:rsidRPr="00605B8C">
        <w:rPr>
          <w:rFonts w:ascii="Century Gothic" w:eastAsia="Times New Roman" w:hAnsi="Century Gothic" w:cs="Times New Roman"/>
          <w:b/>
          <w:bCs/>
          <w:color w:val="000000"/>
          <w:sz w:val="15"/>
          <w:szCs w:val="15"/>
          <w:lang w:eastAsia="en-GB"/>
        </w:rPr>
        <w:t> BIOGRAPHY </w:t>
      </w:r>
      <w:hyperlink r:id="rId16" w:history="1">
        <w:r w:rsidRPr="00605B8C">
          <w:rPr>
            <w:rFonts w:ascii="Century Gothic" w:eastAsia="Times New Roman" w:hAnsi="Century Gothic" w:cs="Times New Roman"/>
            <w:b/>
            <w:bCs/>
            <w:color w:val="0000FF"/>
            <w:sz w:val="15"/>
            <w:szCs w:val="15"/>
            <w:u w:val="single"/>
            <w:lang w:eastAsia="en-GB"/>
          </w:rPr>
          <w:t>DISCOGRAPHY</w:t>
        </w:r>
      </w:hyperlink>
      <w:r w:rsidRPr="00605B8C">
        <w:rPr>
          <w:rFonts w:ascii="Century Gothic" w:eastAsia="Times New Roman" w:hAnsi="Century Gothic" w:cs="Times New Roman"/>
          <w:b/>
          <w:bCs/>
          <w:color w:val="000000"/>
          <w:sz w:val="15"/>
          <w:szCs w:val="15"/>
          <w:lang w:eastAsia="en-GB"/>
        </w:rPr>
        <w:t> </w:t>
      </w:r>
      <w:hyperlink r:id="rId17" w:history="1">
        <w:r w:rsidRPr="00605B8C">
          <w:rPr>
            <w:rFonts w:ascii="Century Gothic" w:eastAsia="Times New Roman" w:hAnsi="Century Gothic" w:cs="Times New Roman"/>
            <w:b/>
            <w:bCs/>
            <w:color w:val="0000FF"/>
            <w:sz w:val="15"/>
            <w:szCs w:val="15"/>
            <w:u w:val="single"/>
            <w:lang w:eastAsia="en-GB"/>
          </w:rPr>
          <w:t>MAIL ORDER</w:t>
        </w:r>
      </w:hyperlink>
      <w:r w:rsidRPr="00605B8C">
        <w:rPr>
          <w:rFonts w:ascii="Century Gothic" w:eastAsia="Times New Roman" w:hAnsi="Century Gothic" w:cs="Times New Roman"/>
          <w:b/>
          <w:bCs/>
          <w:color w:val="000000"/>
          <w:sz w:val="15"/>
          <w:szCs w:val="15"/>
          <w:lang w:eastAsia="en-GB"/>
        </w:rPr>
        <w:t> </w:t>
      </w:r>
      <w:hyperlink r:id="rId18" w:anchor="dallas" w:history="1">
        <w:r w:rsidRPr="00605B8C">
          <w:rPr>
            <w:rFonts w:ascii="Century Gothic" w:eastAsia="Times New Roman" w:hAnsi="Century Gothic" w:cs="Times New Roman"/>
            <w:b/>
            <w:bCs/>
            <w:color w:val="0000FF"/>
            <w:sz w:val="15"/>
            <w:szCs w:val="15"/>
            <w:u w:val="single"/>
            <w:lang w:eastAsia="en-GB"/>
          </w:rPr>
          <w:t>AUDIO SAMPLES</w:t>
        </w:r>
      </w:hyperlink>
      <w:r w:rsidRPr="00605B8C">
        <w:rPr>
          <w:rFonts w:ascii="Century Gothic" w:eastAsia="Times New Roman" w:hAnsi="Century Gothic" w:cs="Times New Roman"/>
          <w:b/>
          <w:bCs/>
          <w:color w:val="000000"/>
          <w:sz w:val="15"/>
          <w:szCs w:val="15"/>
          <w:lang w:eastAsia="en-GB"/>
        </w:rPr>
        <w:t> </w:t>
      </w:r>
      <w:hyperlink r:id="rId19" w:history="1">
        <w:r w:rsidRPr="00605B8C">
          <w:rPr>
            <w:rFonts w:ascii="Century Gothic" w:eastAsia="Times New Roman" w:hAnsi="Century Gothic" w:cs="Times New Roman"/>
            <w:b/>
            <w:bCs/>
            <w:color w:val="0000FF"/>
            <w:sz w:val="15"/>
            <w:szCs w:val="15"/>
            <w:u w:val="single"/>
            <w:lang w:eastAsia="en-GB"/>
          </w:rPr>
          <w:t>WWW LINKS</w:t>
        </w:r>
      </w:hyperlink>
      <w:r w:rsidRPr="00605B8C">
        <w:rPr>
          <w:rFonts w:ascii="Times New Roman" w:eastAsia="Times New Roman" w:hAnsi="Times New Roman" w:cs="Times New Roman"/>
          <w:color w:val="000000"/>
          <w:sz w:val="27"/>
          <w:szCs w:val="27"/>
          <w:lang w:eastAsia="en-GB"/>
        </w:rPr>
        <w:br/>
      </w:r>
      <w:r w:rsidRPr="00605B8C">
        <w:rPr>
          <w:rFonts w:ascii="Century Gothic" w:eastAsia="Times New Roman" w:hAnsi="Century Gothic" w:cs="Times New Roman"/>
          <w:b/>
          <w:bCs/>
          <w:color w:val="000000"/>
          <w:sz w:val="48"/>
          <w:szCs w:val="48"/>
          <w:lang w:eastAsia="en-GB"/>
        </w:rPr>
        <w:t> </w:t>
      </w:r>
    </w:p>
    <w:p w14:paraId="50E7FB20" w14:textId="77777777" w:rsidR="00605B8C" w:rsidRPr="00605B8C" w:rsidRDefault="00605B8C" w:rsidP="00605B8C">
      <w:pPr>
        <w:spacing w:after="0" w:line="240" w:lineRule="auto"/>
        <w:rPr>
          <w:rFonts w:ascii="Times New Roman" w:eastAsia="Times New Roman" w:hAnsi="Times New Roman" w:cs="Times New Roman"/>
          <w:sz w:val="24"/>
          <w:szCs w:val="24"/>
          <w:lang w:eastAsia="en-GB"/>
        </w:rPr>
      </w:pPr>
      <w:r w:rsidRPr="00605B8C">
        <w:rPr>
          <w:rFonts w:ascii="Times New Roman" w:eastAsia="Times New Roman" w:hAnsi="Times New Roman" w:cs="Times New Roman"/>
          <w:noProof/>
          <w:color w:val="000000"/>
          <w:sz w:val="27"/>
          <w:szCs w:val="27"/>
          <w:lang w:eastAsia="en-GB"/>
        </w:rPr>
        <w:drawing>
          <wp:anchor distT="0" distB="0" distL="0" distR="0" simplePos="0" relativeHeight="251660288" behindDoc="0" locked="0" layoutInCell="1" allowOverlap="0" wp14:anchorId="53F1E600" wp14:editId="0211722F">
            <wp:simplePos x="0" y="0"/>
            <wp:positionH relativeFrom="column">
              <wp:align>right</wp:align>
            </wp:positionH>
            <wp:positionV relativeFrom="line">
              <wp:posOffset>0</wp:posOffset>
            </wp:positionV>
            <wp:extent cx="2266950" cy="2133600"/>
            <wp:effectExtent l="0" t="0" r="0" b="0"/>
            <wp:wrapSquare wrapText="bothSides"/>
            <wp:docPr id="53" name="Picture 50" descr="dallas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dallas photo"/>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266950" cy="21336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605B8C">
        <w:rPr>
          <w:rFonts w:ascii="Century Gothic" w:eastAsia="Times New Roman" w:hAnsi="Century Gothic" w:cs="Times New Roman"/>
          <w:b/>
          <w:bCs/>
          <w:color w:val="000000"/>
          <w:sz w:val="20"/>
          <w:szCs w:val="20"/>
          <w:lang w:eastAsia="en-GB"/>
        </w:rPr>
        <w:t>dallas</w:t>
      </w:r>
      <w:proofErr w:type="spellEnd"/>
      <w:r w:rsidRPr="00605B8C">
        <w:rPr>
          <w:rFonts w:ascii="Century Gothic" w:eastAsia="Times New Roman" w:hAnsi="Century Gothic" w:cs="Times New Roman"/>
          <w:b/>
          <w:bCs/>
          <w:color w:val="000000"/>
          <w:sz w:val="20"/>
          <w:szCs w:val="20"/>
          <w:lang w:eastAsia="en-GB"/>
        </w:rPr>
        <w:t xml:space="preserve"> are </w:t>
      </w:r>
      <w:r w:rsidRPr="00605B8C">
        <w:rPr>
          <w:rFonts w:ascii="Century Gothic" w:eastAsia="Times New Roman" w:hAnsi="Century Gothic" w:cs="Times New Roman"/>
          <w:color w:val="000000"/>
          <w:sz w:val="20"/>
          <w:szCs w:val="20"/>
          <w:lang w:eastAsia="en-GB"/>
        </w:rPr>
        <w:t>[left to right]</w:t>
      </w:r>
      <w:r w:rsidRPr="00605B8C">
        <w:rPr>
          <w:rFonts w:ascii="Century Gothic" w:eastAsia="Times New Roman" w:hAnsi="Century Gothic" w:cs="Times New Roman"/>
          <w:b/>
          <w:bCs/>
          <w:color w:val="000000"/>
          <w:sz w:val="20"/>
          <w:szCs w:val="20"/>
          <w:lang w:eastAsia="en-GB"/>
        </w:rPr>
        <w:t>:</w:t>
      </w:r>
    </w:p>
    <w:p w14:paraId="6E99E59F" w14:textId="77777777" w:rsidR="00605B8C" w:rsidRPr="00605B8C" w:rsidRDefault="00605B8C" w:rsidP="00605B8C">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605B8C">
        <w:rPr>
          <w:rFonts w:ascii="Century Gothic" w:eastAsia="Times New Roman" w:hAnsi="Century Gothic" w:cs="Times New Roman"/>
          <w:b/>
          <w:bCs/>
          <w:color w:val="000000"/>
          <w:sz w:val="20"/>
          <w:szCs w:val="20"/>
          <w:lang w:eastAsia="en-GB"/>
        </w:rPr>
        <w:t>Ivika Noop - keyboards</w:t>
      </w:r>
      <w:r w:rsidRPr="00605B8C">
        <w:rPr>
          <w:rFonts w:ascii="Times New Roman" w:eastAsia="Times New Roman" w:hAnsi="Times New Roman" w:cs="Times New Roman"/>
          <w:color w:val="000000"/>
          <w:sz w:val="27"/>
          <w:szCs w:val="27"/>
          <w:lang w:eastAsia="en-GB"/>
        </w:rPr>
        <w:br/>
      </w:r>
      <w:r w:rsidRPr="00605B8C">
        <w:rPr>
          <w:rFonts w:ascii="Century Gothic" w:eastAsia="Times New Roman" w:hAnsi="Century Gothic" w:cs="Times New Roman"/>
          <w:b/>
          <w:bCs/>
          <w:color w:val="000000"/>
          <w:sz w:val="20"/>
          <w:szCs w:val="20"/>
          <w:lang w:eastAsia="en-GB"/>
        </w:rPr>
        <w:t>Allan Amberg - drums</w:t>
      </w:r>
      <w:r w:rsidRPr="00605B8C">
        <w:rPr>
          <w:rFonts w:ascii="Times New Roman" w:eastAsia="Times New Roman" w:hAnsi="Times New Roman" w:cs="Times New Roman"/>
          <w:color w:val="000000"/>
          <w:sz w:val="27"/>
          <w:szCs w:val="27"/>
          <w:lang w:eastAsia="en-GB"/>
        </w:rPr>
        <w:br/>
      </w:r>
      <w:r w:rsidRPr="00605B8C">
        <w:rPr>
          <w:rFonts w:ascii="Century Gothic" w:eastAsia="Times New Roman" w:hAnsi="Century Gothic" w:cs="Times New Roman"/>
          <w:b/>
          <w:bCs/>
          <w:color w:val="000000"/>
          <w:sz w:val="20"/>
          <w:szCs w:val="20"/>
          <w:lang w:eastAsia="en-GB"/>
        </w:rPr>
        <w:t xml:space="preserve">Tauno </w:t>
      </w:r>
      <w:proofErr w:type="spellStart"/>
      <w:r w:rsidRPr="00605B8C">
        <w:rPr>
          <w:rFonts w:ascii="Century Gothic" w:eastAsia="Times New Roman" w:hAnsi="Century Gothic" w:cs="Times New Roman"/>
          <w:b/>
          <w:bCs/>
          <w:color w:val="000000"/>
          <w:sz w:val="20"/>
          <w:szCs w:val="20"/>
          <w:lang w:eastAsia="en-GB"/>
        </w:rPr>
        <w:t>Pääslane</w:t>
      </w:r>
      <w:proofErr w:type="spellEnd"/>
      <w:r w:rsidRPr="00605B8C">
        <w:rPr>
          <w:rFonts w:ascii="Century Gothic" w:eastAsia="Times New Roman" w:hAnsi="Century Gothic" w:cs="Times New Roman"/>
          <w:b/>
          <w:bCs/>
          <w:color w:val="000000"/>
          <w:sz w:val="20"/>
          <w:szCs w:val="20"/>
          <w:lang w:eastAsia="en-GB"/>
        </w:rPr>
        <w:t xml:space="preserve"> - bass guitar</w:t>
      </w:r>
      <w:r w:rsidRPr="00605B8C">
        <w:rPr>
          <w:rFonts w:ascii="Times New Roman" w:eastAsia="Times New Roman" w:hAnsi="Times New Roman" w:cs="Times New Roman"/>
          <w:color w:val="000000"/>
          <w:sz w:val="27"/>
          <w:szCs w:val="27"/>
          <w:lang w:eastAsia="en-GB"/>
        </w:rPr>
        <w:br/>
      </w:r>
      <w:r w:rsidRPr="00605B8C">
        <w:rPr>
          <w:rFonts w:ascii="Century Gothic" w:eastAsia="Times New Roman" w:hAnsi="Century Gothic" w:cs="Times New Roman"/>
          <w:b/>
          <w:bCs/>
          <w:color w:val="000000"/>
          <w:sz w:val="20"/>
          <w:szCs w:val="20"/>
          <w:lang w:eastAsia="en-GB"/>
        </w:rPr>
        <w:t>Holger Loodus - guitar, vocal</w:t>
      </w:r>
      <w:r w:rsidRPr="00605B8C">
        <w:rPr>
          <w:rFonts w:ascii="Times New Roman" w:eastAsia="Times New Roman" w:hAnsi="Times New Roman" w:cs="Times New Roman"/>
          <w:color w:val="000000"/>
          <w:sz w:val="27"/>
          <w:szCs w:val="27"/>
          <w:lang w:eastAsia="en-GB"/>
        </w:rPr>
        <w:br/>
      </w:r>
      <w:r w:rsidRPr="00605B8C">
        <w:rPr>
          <w:rFonts w:ascii="Century Gothic" w:eastAsia="Times New Roman" w:hAnsi="Century Gothic" w:cs="Times New Roman"/>
          <w:b/>
          <w:bCs/>
          <w:color w:val="000000"/>
          <w:sz w:val="20"/>
          <w:szCs w:val="20"/>
          <w:lang w:eastAsia="en-GB"/>
        </w:rPr>
        <w:t>Kristi Kindel - vocals</w:t>
      </w:r>
    </w:p>
    <w:p w14:paraId="210AED4A" w14:textId="77777777" w:rsidR="00605B8C" w:rsidRPr="00605B8C" w:rsidRDefault="00605B8C" w:rsidP="00605B8C">
      <w:pPr>
        <w:spacing w:before="100" w:beforeAutospacing="1" w:after="100" w:afterAutospacing="1" w:line="240" w:lineRule="auto"/>
        <w:rPr>
          <w:rFonts w:ascii="Times New Roman" w:eastAsia="Times New Roman" w:hAnsi="Times New Roman" w:cs="Times New Roman"/>
          <w:color w:val="000000"/>
          <w:sz w:val="27"/>
          <w:szCs w:val="27"/>
          <w:lang w:eastAsia="en-GB"/>
        </w:rPr>
      </w:pPr>
      <w:proofErr w:type="spellStart"/>
      <w:r w:rsidRPr="00605B8C">
        <w:rPr>
          <w:rFonts w:ascii="Century Gothic" w:eastAsia="Times New Roman" w:hAnsi="Century Gothic" w:cs="Times New Roman"/>
          <w:b/>
          <w:bCs/>
          <w:color w:val="000000"/>
          <w:sz w:val="20"/>
          <w:szCs w:val="20"/>
          <w:lang w:eastAsia="en-GB"/>
        </w:rPr>
        <w:t>dallas</w:t>
      </w:r>
      <w:proofErr w:type="spellEnd"/>
      <w:r w:rsidRPr="00605B8C">
        <w:rPr>
          <w:rFonts w:ascii="Century Gothic" w:eastAsia="Times New Roman" w:hAnsi="Century Gothic" w:cs="Times New Roman"/>
          <w:b/>
          <w:bCs/>
          <w:color w:val="000000"/>
          <w:sz w:val="20"/>
          <w:szCs w:val="20"/>
          <w:lang w:eastAsia="en-GB"/>
        </w:rPr>
        <w:t xml:space="preserve"> come from Tallinn, the capital city of the Republic of Estonia - the northernmost and smallest (population 1.5m) of the three Baltic states in Northern Europe. Estonia only regained its independence in 1991 after half a century of Soviet occupation.</w:t>
      </w:r>
    </w:p>
    <w:p w14:paraId="3B3DF258" w14:textId="77777777" w:rsidR="00605B8C" w:rsidRPr="00605B8C" w:rsidRDefault="00605B8C" w:rsidP="00605B8C">
      <w:pPr>
        <w:spacing w:before="100" w:beforeAutospacing="1" w:after="100" w:afterAutospacing="1" w:line="240" w:lineRule="auto"/>
        <w:rPr>
          <w:rFonts w:ascii="Times New Roman" w:eastAsia="Times New Roman" w:hAnsi="Times New Roman" w:cs="Times New Roman"/>
          <w:color w:val="000000"/>
          <w:sz w:val="27"/>
          <w:szCs w:val="27"/>
          <w:lang w:eastAsia="en-GB"/>
        </w:rPr>
      </w:pPr>
      <w:proofErr w:type="spellStart"/>
      <w:r w:rsidRPr="00605B8C">
        <w:rPr>
          <w:rFonts w:ascii="Century Gothic" w:eastAsia="Times New Roman" w:hAnsi="Century Gothic" w:cs="Times New Roman"/>
          <w:b/>
          <w:bCs/>
          <w:color w:val="000000"/>
          <w:sz w:val="20"/>
          <w:szCs w:val="20"/>
          <w:lang w:eastAsia="en-GB"/>
        </w:rPr>
        <w:t>dallas</w:t>
      </w:r>
      <w:proofErr w:type="spellEnd"/>
      <w:r w:rsidRPr="00605B8C">
        <w:rPr>
          <w:rFonts w:ascii="Century Gothic" w:eastAsia="Times New Roman" w:hAnsi="Century Gothic" w:cs="Times New Roman"/>
          <w:b/>
          <w:bCs/>
          <w:color w:val="000000"/>
          <w:sz w:val="20"/>
          <w:szCs w:val="20"/>
          <w:lang w:eastAsia="en-GB"/>
        </w:rPr>
        <w:t xml:space="preserve"> formed in 1992, with the initial purpose of recording one song for inclusion in the first post-independence compilation CD of Baltic artists.</w:t>
      </w:r>
    </w:p>
    <w:p w14:paraId="5286F83A" w14:textId="77777777" w:rsidR="00605B8C" w:rsidRPr="00605B8C" w:rsidRDefault="00605B8C" w:rsidP="00605B8C">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605B8C">
        <w:rPr>
          <w:rFonts w:ascii="Times New Roman" w:eastAsia="Times New Roman" w:hAnsi="Times New Roman" w:cs="Times New Roman"/>
          <w:noProof/>
          <w:color w:val="000000"/>
          <w:sz w:val="27"/>
          <w:szCs w:val="27"/>
          <w:lang w:eastAsia="en-GB"/>
        </w:rPr>
        <w:drawing>
          <wp:anchor distT="0" distB="0" distL="0" distR="0" simplePos="0" relativeHeight="251661312" behindDoc="0" locked="0" layoutInCell="1" allowOverlap="0" wp14:anchorId="725622ED" wp14:editId="6D86E498">
            <wp:simplePos x="0" y="0"/>
            <wp:positionH relativeFrom="column">
              <wp:align>right</wp:align>
            </wp:positionH>
            <wp:positionV relativeFrom="line">
              <wp:posOffset>0</wp:posOffset>
            </wp:positionV>
            <wp:extent cx="476250" cy="533400"/>
            <wp:effectExtent l="0" t="0" r="0" b="0"/>
            <wp:wrapSquare wrapText="bothSides"/>
            <wp:docPr id="54" name="Picture 49" descr="Heve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even logo"/>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76250" cy="5334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605B8C">
        <w:rPr>
          <w:rFonts w:ascii="Century Gothic" w:eastAsia="Times New Roman" w:hAnsi="Century Gothic" w:cs="Times New Roman"/>
          <w:b/>
          <w:bCs/>
          <w:color w:val="000000"/>
          <w:sz w:val="20"/>
          <w:szCs w:val="20"/>
          <w:lang w:eastAsia="en-GB"/>
        </w:rPr>
        <w:t>dallas</w:t>
      </w:r>
      <w:proofErr w:type="spellEnd"/>
      <w:r w:rsidRPr="00605B8C">
        <w:rPr>
          <w:rFonts w:ascii="Century Gothic" w:eastAsia="Times New Roman" w:hAnsi="Century Gothic" w:cs="Times New Roman"/>
          <w:b/>
          <w:bCs/>
          <w:color w:val="000000"/>
          <w:sz w:val="20"/>
          <w:szCs w:val="20"/>
          <w:lang w:eastAsia="en-GB"/>
        </w:rPr>
        <w:t xml:space="preserve"> played their first concert on 6th November 1992 at the </w:t>
      </w:r>
      <w:proofErr w:type="spellStart"/>
      <w:r w:rsidRPr="00605B8C">
        <w:rPr>
          <w:rFonts w:ascii="Century Gothic" w:eastAsia="Times New Roman" w:hAnsi="Century Gothic" w:cs="Times New Roman"/>
          <w:b/>
          <w:bCs/>
          <w:color w:val="000000"/>
          <w:sz w:val="20"/>
          <w:szCs w:val="20"/>
          <w:lang w:eastAsia="en-GB"/>
        </w:rPr>
        <w:t>Restko</w:t>
      </w:r>
      <w:proofErr w:type="spellEnd"/>
      <w:r w:rsidRPr="00605B8C">
        <w:rPr>
          <w:rFonts w:ascii="Century Gothic" w:eastAsia="Times New Roman" w:hAnsi="Century Gothic" w:cs="Times New Roman"/>
          <w:b/>
          <w:bCs/>
          <w:color w:val="000000"/>
          <w:sz w:val="20"/>
          <w:szCs w:val="20"/>
          <w:lang w:eastAsia="en-GB"/>
        </w:rPr>
        <w:t xml:space="preserve"> Bar in Tallinn. The group quickly became a vital part of Tallinn's "Heven" scene (named after the club which became a focal point for new bands). Since then, </w:t>
      </w:r>
      <w:proofErr w:type="spellStart"/>
      <w:r w:rsidRPr="00605B8C">
        <w:rPr>
          <w:rFonts w:ascii="Century Gothic" w:eastAsia="Times New Roman" w:hAnsi="Century Gothic" w:cs="Times New Roman"/>
          <w:b/>
          <w:bCs/>
          <w:color w:val="000000"/>
          <w:sz w:val="20"/>
          <w:szCs w:val="20"/>
          <w:lang w:eastAsia="en-GB"/>
        </w:rPr>
        <w:t>dallas</w:t>
      </w:r>
      <w:proofErr w:type="spellEnd"/>
      <w:r w:rsidRPr="00605B8C">
        <w:rPr>
          <w:rFonts w:ascii="Century Gothic" w:eastAsia="Times New Roman" w:hAnsi="Century Gothic" w:cs="Times New Roman"/>
          <w:b/>
          <w:bCs/>
          <w:color w:val="000000"/>
          <w:sz w:val="20"/>
          <w:szCs w:val="20"/>
          <w:lang w:eastAsia="en-GB"/>
        </w:rPr>
        <w:t xml:space="preserve"> has toured Finland and performed live on Estonian TV.</w:t>
      </w:r>
    </w:p>
    <w:p w14:paraId="1EEDB63E" w14:textId="77777777" w:rsidR="00605B8C" w:rsidRPr="00605B8C" w:rsidRDefault="00605B8C" w:rsidP="00605B8C">
      <w:pPr>
        <w:spacing w:before="100" w:beforeAutospacing="1" w:after="100" w:afterAutospacing="1" w:line="240" w:lineRule="auto"/>
        <w:rPr>
          <w:rFonts w:ascii="Times New Roman" w:eastAsia="Times New Roman" w:hAnsi="Times New Roman" w:cs="Times New Roman"/>
          <w:color w:val="000000"/>
          <w:sz w:val="27"/>
          <w:szCs w:val="27"/>
          <w:lang w:eastAsia="en-GB"/>
        </w:rPr>
      </w:pPr>
      <w:proofErr w:type="spellStart"/>
      <w:r w:rsidRPr="00605B8C">
        <w:rPr>
          <w:rFonts w:ascii="Century Gothic" w:eastAsia="Times New Roman" w:hAnsi="Century Gothic" w:cs="Times New Roman"/>
          <w:b/>
          <w:bCs/>
          <w:color w:val="000000"/>
          <w:sz w:val="20"/>
          <w:szCs w:val="20"/>
          <w:lang w:eastAsia="en-GB"/>
        </w:rPr>
        <w:t>dallas</w:t>
      </w:r>
      <w:proofErr w:type="spellEnd"/>
      <w:r w:rsidRPr="00605B8C">
        <w:rPr>
          <w:rFonts w:ascii="Century Gothic" w:eastAsia="Times New Roman" w:hAnsi="Century Gothic" w:cs="Times New Roman"/>
          <w:b/>
          <w:bCs/>
          <w:color w:val="000000"/>
          <w:sz w:val="20"/>
          <w:szCs w:val="20"/>
          <w:lang w:eastAsia="en-GB"/>
        </w:rPr>
        <w:t xml:space="preserve"> describe their music as "a blend of </w:t>
      </w:r>
      <w:proofErr w:type="spellStart"/>
      <w:r w:rsidRPr="00605B8C">
        <w:rPr>
          <w:rFonts w:ascii="Century Gothic" w:eastAsia="Times New Roman" w:hAnsi="Century Gothic" w:cs="Times New Roman"/>
          <w:b/>
          <w:bCs/>
          <w:color w:val="000000"/>
          <w:sz w:val="20"/>
          <w:szCs w:val="20"/>
          <w:lang w:eastAsia="en-GB"/>
        </w:rPr>
        <w:t>estrada</w:t>
      </w:r>
      <w:proofErr w:type="spellEnd"/>
      <w:r w:rsidRPr="00605B8C">
        <w:rPr>
          <w:rFonts w:ascii="Century Gothic" w:eastAsia="Times New Roman" w:hAnsi="Century Gothic" w:cs="Times New Roman"/>
          <w:b/>
          <w:bCs/>
          <w:color w:val="000000"/>
          <w:sz w:val="20"/>
          <w:szCs w:val="20"/>
          <w:lang w:eastAsia="en-GB"/>
        </w:rPr>
        <w:t>, bossa nova and twist, '70s progressive, '80s disco and dub and the beginnings of '90s shoegaze."</w:t>
      </w:r>
    </w:p>
    <w:p w14:paraId="207534F4" w14:textId="77777777" w:rsidR="00605B8C" w:rsidRPr="00605B8C" w:rsidRDefault="00605B8C" w:rsidP="00605B8C">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605B8C">
        <w:rPr>
          <w:rFonts w:ascii="Century Gothic" w:eastAsia="Times New Roman" w:hAnsi="Century Gothic" w:cs="Times New Roman"/>
          <w:b/>
          <w:bCs/>
          <w:color w:val="000000"/>
          <w:sz w:val="20"/>
          <w:szCs w:val="20"/>
          <w:lang w:eastAsia="en-GB"/>
        </w:rPr>
        <w:t xml:space="preserve">In 1997, the </w:t>
      </w:r>
      <w:proofErr w:type="spellStart"/>
      <w:r w:rsidRPr="00605B8C">
        <w:rPr>
          <w:rFonts w:ascii="Century Gothic" w:eastAsia="Times New Roman" w:hAnsi="Century Gothic" w:cs="Times New Roman"/>
          <w:b/>
          <w:bCs/>
          <w:color w:val="000000"/>
          <w:sz w:val="20"/>
          <w:szCs w:val="20"/>
          <w:lang w:eastAsia="en-GB"/>
        </w:rPr>
        <w:t>dallas</w:t>
      </w:r>
      <w:proofErr w:type="spellEnd"/>
      <w:r w:rsidRPr="00605B8C">
        <w:rPr>
          <w:rFonts w:ascii="Century Gothic" w:eastAsia="Times New Roman" w:hAnsi="Century Gothic" w:cs="Times New Roman"/>
          <w:b/>
          <w:bCs/>
          <w:color w:val="000000"/>
          <w:sz w:val="20"/>
          <w:szCs w:val="20"/>
          <w:lang w:eastAsia="en-GB"/>
        </w:rPr>
        <w:t xml:space="preserve"> song "Your New Girlfriend" climbed to the top of the "international" pop music charts in Estonia. Because the lyrics are sung in English, the chart compilers had assumed that the song was performed by a new American or British act, rather than by a local group.</w:t>
      </w:r>
    </w:p>
    <w:p w14:paraId="4B7D329B" w14:textId="77777777" w:rsidR="00605B8C" w:rsidRPr="00605B8C" w:rsidRDefault="00605B8C" w:rsidP="00605B8C">
      <w:pPr>
        <w:spacing w:before="100" w:beforeAutospacing="1" w:after="100" w:afterAutospacing="1" w:line="240" w:lineRule="auto"/>
        <w:rPr>
          <w:rFonts w:ascii="Times New Roman" w:eastAsia="Times New Roman" w:hAnsi="Times New Roman" w:cs="Times New Roman"/>
          <w:color w:val="000000"/>
          <w:sz w:val="27"/>
          <w:szCs w:val="27"/>
          <w:lang w:eastAsia="en-GB"/>
        </w:rPr>
      </w:pPr>
      <w:proofErr w:type="spellStart"/>
      <w:r w:rsidRPr="00605B8C">
        <w:rPr>
          <w:rFonts w:ascii="Century Gothic" w:eastAsia="Times New Roman" w:hAnsi="Century Gothic" w:cs="Times New Roman"/>
          <w:b/>
          <w:bCs/>
          <w:color w:val="000000"/>
          <w:sz w:val="20"/>
          <w:szCs w:val="20"/>
          <w:lang w:eastAsia="en-GB"/>
        </w:rPr>
        <w:t>dallas</w:t>
      </w:r>
      <w:proofErr w:type="spellEnd"/>
      <w:r w:rsidRPr="00605B8C">
        <w:rPr>
          <w:rFonts w:ascii="Century Gothic" w:eastAsia="Times New Roman" w:hAnsi="Century Gothic" w:cs="Times New Roman"/>
          <w:b/>
          <w:bCs/>
          <w:color w:val="000000"/>
          <w:sz w:val="20"/>
          <w:szCs w:val="20"/>
          <w:lang w:eastAsia="en-GB"/>
        </w:rPr>
        <w:t xml:space="preserve"> compare their music to Stereolab, the Pastels, Velvet Underground, the Jesus &amp; Mary Chain, Pulp, the Cardigans and Sonic Youth.</w:t>
      </w:r>
    </w:p>
    <w:p w14:paraId="1D0B4678" w14:textId="77777777" w:rsidR="00605B8C" w:rsidRPr="00605B8C" w:rsidRDefault="00605B8C" w:rsidP="00605B8C">
      <w:pPr>
        <w:spacing w:before="100" w:beforeAutospacing="1" w:after="100" w:afterAutospacing="1" w:line="240" w:lineRule="auto"/>
        <w:rPr>
          <w:rFonts w:ascii="Times New Roman" w:eastAsia="Times New Roman" w:hAnsi="Times New Roman" w:cs="Times New Roman"/>
          <w:color w:val="000000"/>
          <w:sz w:val="27"/>
          <w:szCs w:val="27"/>
          <w:lang w:eastAsia="en-GB"/>
        </w:rPr>
      </w:pPr>
      <w:proofErr w:type="spellStart"/>
      <w:r w:rsidRPr="00605B8C">
        <w:rPr>
          <w:rFonts w:ascii="Century Gothic" w:eastAsia="Times New Roman" w:hAnsi="Century Gothic" w:cs="Times New Roman"/>
          <w:b/>
          <w:bCs/>
          <w:color w:val="000000"/>
          <w:sz w:val="20"/>
          <w:szCs w:val="20"/>
          <w:lang w:eastAsia="en-GB"/>
        </w:rPr>
        <w:t>dallas</w:t>
      </w:r>
      <w:proofErr w:type="spellEnd"/>
      <w:r w:rsidRPr="00605B8C">
        <w:rPr>
          <w:rFonts w:ascii="Century Gothic" w:eastAsia="Times New Roman" w:hAnsi="Century Gothic" w:cs="Times New Roman"/>
          <w:b/>
          <w:bCs/>
          <w:color w:val="000000"/>
          <w:sz w:val="20"/>
          <w:szCs w:val="20"/>
          <w:lang w:eastAsia="en-GB"/>
        </w:rPr>
        <w:t xml:space="preserve"> say: "If you love easy listening, but you also like guitar pop, dub and '60s psychedelia (and you go to the odd disco night), then </w:t>
      </w:r>
      <w:proofErr w:type="spellStart"/>
      <w:r w:rsidRPr="00605B8C">
        <w:rPr>
          <w:rFonts w:ascii="Century Gothic" w:eastAsia="Times New Roman" w:hAnsi="Century Gothic" w:cs="Times New Roman"/>
          <w:b/>
          <w:bCs/>
          <w:color w:val="000000"/>
          <w:sz w:val="20"/>
          <w:szCs w:val="20"/>
          <w:lang w:eastAsia="en-GB"/>
        </w:rPr>
        <w:t>dallas</w:t>
      </w:r>
      <w:proofErr w:type="spellEnd"/>
      <w:r w:rsidRPr="00605B8C">
        <w:rPr>
          <w:rFonts w:ascii="Century Gothic" w:eastAsia="Times New Roman" w:hAnsi="Century Gothic" w:cs="Times New Roman"/>
          <w:b/>
          <w:bCs/>
          <w:color w:val="000000"/>
          <w:sz w:val="20"/>
          <w:szCs w:val="20"/>
          <w:lang w:eastAsia="en-GB"/>
        </w:rPr>
        <w:t xml:space="preserve"> is the band for you to fall in love with. Our music is pure entertainment. It has nothing to do with depressing tales of struggling musicians. Nor does it make you ponder over the injustices of the world."</w:t>
      </w:r>
    </w:p>
    <w:p w14:paraId="549B1B1F" w14:textId="77777777" w:rsidR="00605B8C" w:rsidRPr="00605B8C" w:rsidRDefault="00605B8C" w:rsidP="00605B8C">
      <w:pPr>
        <w:spacing w:before="100" w:beforeAutospacing="1" w:after="100" w:afterAutospacing="1" w:line="240" w:lineRule="auto"/>
        <w:rPr>
          <w:rFonts w:ascii="Times New Roman" w:eastAsia="Times New Roman" w:hAnsi="Times New Roman" w:cs="Times New Roman"/>
          <w:color w:val="000000"/>
          <w:sz w:val="27"/>
          <w:szCs w:val="27"/>
          <w:lang w:eastAsia="en-GB"/>
        </w:rPr>
      </w:pPr>
      <w:proofErr w:type="spellStart"/>
      <w:r w:rsidRPr="00605B8C">
        <w:rPr>
          <w:rFonts w:ascii="Century Gothic" w:eastAsia="Times New Roman" w:hAnsi="Century Gothic" w:cs="Times New Roman"/>
          <w:b/>
          <w:bCs/>
          <w:color w:val="000000"/>
          <w:sz w:val="20"/>
          <w:szCs w:val="20"/>
          <w:lang w:eastAsia="en-GB"/>
        </w:rPr>
        <w:t>dallas</w:t>
      </w:r>
      <w:proofErr w:type="spellEnd"/>
      <w:r w:rsidRPr="00605B8C">
        <w:rPr>
          <w:rFonts w:ascii="Century Gothic" w:eastAsia="Times New Roman" w:hAnsi="Century Gothic" w:cs="Times New Roman"/>
          <w:b/>
          <w:bCs/>
          <w:color w:val="000000"/>
          <w:sz w:val="20"/>
          <w:szCs w:val="20"/>
          <w:lang w:eastAsia="en-GB"/>
        </w:rPr>
        <w:t xml:space="preserve"> say that they are inspired by "the pop wave of the '60s - Velvet Underground, Can, Syd Barrett, Nancy Sinatra. The most radical people are from that time."</w:t>
      </w:r>
    </w:p>
    <w:p w14:paraId="5D6C5092" w14:textId="77777777" w:rsidR="00605B8C" w:rsidRPr="00605B8C" w:rsidRDefault="00605B8C" w:rsidP="00605B8C">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605B8C">
        <w:rPr>
          <w:rFonts w:ascii="Century Gothic" w:eastAsia="Times New Roman" w:hAnsi="Century Gothic" w:cs="Times New Roman"/>
          <w:b/>
          <w:bCs/>
          <w:color w:val="000000"/>
          <w:sz w:val="20"/>
          <w:szCs w:val="20"/>
          <w:lang w:eastAsia="en-GB"/>
        </w:rPr>
        <w:t xml:space="preserve">Following the international release of their debut CD, </w:t>
      </w:r>
      <w:proofErr w:type="spellStart"/>
      <w:r w:rsidRPr="00605B8C">
        <w:rPr>
          <w:rFonts w:ascii="Century Gothic" w:eastAsia="Times New Roman" w:hAnsi="Century Gothic" w:cs="Times New Roman"/>
          <w:b/>
          <w:bCs/>
          <w:color w:val="000000"/>
          <w:sz w:val="20"/>
          <w:szCs w:val="20"/>
          <w:lang w:eastAsia="en-GB"/>
        </w:rPr>
        <w:t>dallas</w:t>
      </w:r>
      <w:proofErr w:type="spellEnd"/>
      <w:r w:rsidRPr="00605B8C">
        <w:rPr>
          <w:rFonts w:ascii="Century Gothic" w:eastAsia="Times New Roman" w:hAnsi="Century Gothic" w:cs="Times New Roman"/>
          <w:b/>
          <w:bCs/>
          <w:color w:val="000000"/>
          <w:sz w:val="20"/>
          <w:szCs w:val="20"/>
          <w:lang w:eastAsia="en-GB"/>
        </w:rPr>
        <w:t xml:space="preserve"> were invited to perform several shows at Canadian Music Week in Toronto in March 1999.  The group was invited back to Toronto in June 1999 to perform more concerts at the North </w:t>
      </w:r>
      <w:proofErr w:type="gramStart"/>
      <w:r w:rsidRPr="00605B8C">
        <w:rPr>
          <w:rFonts w:ascii="Century Gothic" w:eastAsia="Times New Roman" w:hAnsi="Century Gothic" w:cs="Times New Roman"/>
          <w:b/>
          <w:bCs/>
          <w:color w:val="000000"/>
          <w:sz w:val="20"/>
          <w:szCs w:val="20"/>
          <w:lang w:eastAsia="en-GB"/>
        </w:rPr>
        <w:t>By</w:t>
      </w:r>
      <w:proofErr w:type="gramEnd"/>
      <w:r w:rsidRPr="00605B8C">
        <w:rPr>
          <w:rFonts w:ascii="Century Gothic" w:eastAsia="Times New Roman" w:hAnsi="Century Gothic" w:cs="Times New Roman"/>
          <w:b/>
          <w:bCs/>
          <w:color w:val="000000"/>
          <w:sz w:val="20"/>
          <w:szCs w:val="20"/>
          <w:lang w:eastAsia="en-GB"/>
        </w:rPr>
        <w:t xml:space="preserve"> Northeast [NXNE] Festival, including an outdoor show that was broadcast live in its entirety on TV in Toronto.  </w:t>
      </w:r>
      <w:proofErr w:type="spellStart"/>
      <w:r w:rsidRPr="00605B8C">
        <w:rPr>
          <w:rFonts w:ascii="Century Gothic" w:eastAsia="Times New Roman" w:hAnsi="Century Gothic" w:cs="Times New Roman"/>
          <w:b/>
          <w:bCs/>
          <w:color w:val="000000"/>
          <w:sz w:val="20"/>
          <w:szCs w:val="20"/>
          <w:lang w:eastAsia="en-GB"/>
        </w:rPr>
        <w:t>dallas</w:t>
      </w:r>
      <w:proofErr w:type="spellEnd"/>
      <w:r w:rsidRPr="00605B8C">
        <w:rPr>
          <w:rFonts w:ascii="Century Gothic" w:eastAsia="Times New Roman" w:hAnsi="Century Gothic" w:cs="Times New Roman"/>
          <w:b/>
          <w:bCs/>
          <w:color w:val="000000"/>
          <w:sz w:val="20"/>
          <w:szCs w:val="20"/>
          <w:lang w:eastAsia="en-GB"/>
        </w:rPr>
        <w:t xml:space="preserve"> made their US concert debut at the CMJ Festival, New York City in September 1999.</w:t>
      </w:r>
    </w:p>
    <w:p w14:paraId="1F5BE8DA" w14:textId="77777777" w:rsidR="00605B8C" w:rsidRPr="00605B8C" w:rsidRDefault="00605B8C" w:rsidP="00605B8C">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605B8C">
        <w:rPr>
          <w:rFonts w:ascii="Century Gothic" w:eastAsia="Times New Roman" w:hAnsi="Century Gothic" w:cs="Times New Roman"/>
          <w:b/>
          <w:bCs/>
          <w:color w:val="000000"/>
          <w:sz w:val="20"/>
          <w:szCs w:val="20"/>
          <w:lang w:eastAsia="en-GB"/>
        </w:rPr>
        <w:t>More concerts are presently being planned for North America and Europe.</w:t>
      </w:r>
    </w:p>
    <w:p w14:paraId="2400B7AF" w14:textId="77777777" w:rsidR="00605B8C" w:rsidRPr="00605B8C" w:rsidRDefault="00000000" w:rsidP="00605B8C">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56FA40EC">
          <v:rect id="_x0000_i1026" style="width:468pt;height:.75pt" o:hralign="right" o:hrstd="t" o:hrnoshade="t" o:hr="t" fillcolor="#a0a0a0" stroked="f"/>
        </w:pict>
      </w:r>
    </w:p>
    <w:p w14:paraId="4A9368CD" w14:textId="77777777" w:rsidR="00605B8C" w:rsidRPr="00605B8C" w:rsidRDefault="00605B8C" w:rsidP="00605B8C">
      <w:pPr>
        <w:spacing w:after="0" w:line="240" w:lineRule="auto"/>
        <w:jc w:val="right"/>
        <w:rPr>
          <w:rFonts w:ascii="Times New Roman" w:eastAsia="Times New Roman" w:hAnsi="Times New Roman" w:cs="Times New Roman"/>
          <w:color w:val="000000"/>
          <w:sz w:val="27"/>
          <w:szCs w:val="27"/>
          <w:lang w:eastAsia="en-GB"/>
        </w:rPr>
      </w:pPr>
      <w:hyperlink r:id="rId22" w:history="1">
        <w:r w:rsidRPr="00605B8C">
          <w:rPr>
            <w:rFonts w:ascii="Century Gothic" w:eastAsia="Times New Roman" w:hAnsi="Century Gothic" w:cs="Times New Roman"/>
            <w:b/>
            <w:bCs/>
            <w:color w:val="0000FF"/>
            <w:sz w:val="27"/>
            <w:szCs w:val="27"/>
            <w:u w:val="single"/>
            <w:lang w:eastAsia="en-GB"/>
          </w:rPr>
          <w:t>home</w:t>
        </w:r>
      </w:hyperlink>
      <w:r w:rsidRPr="00605B8C">
        <w:rPr>
          <w:rFonts w:ascii="Century Gothic" w:eastAsia="Times New Roman" w:hAnsi="Century Gothic" w:cs="Times New Roman"/>
          <w:b/>
          <w:bCs/>
          <w:color w:val="000000"/>
          <w:sz w:val="27"/>
          <w:szCs w:val="27"/>
          <w:lang w:eastAsia="en-GB"/>
        </w:rPr>
        <w:t>    </w:t>
      </w:r>
      <w:hyperlink r:id="rId23" w:history="1">
        <w:r w:rsidRPr="00605B8C">
          <w:rPr>
            <w:rFonts w:ascii="Century Gothic" w:eastAsia="Times New Roman" w:hAnsi="Century Gothic" w:cs="Times New Roman"/>
            <w:b/>
            <w:bCs/>
            <w:color w:val="0000FF"/>
            <w:sz w:val="27"/>
            <w:szCs w:val="27"/>
            <w:u w:val="single"/>
            <w:lang w:eastAsia="en-GB"/>
          </w:rPr>
          <w:t>artists</w:t>
        </w:r>
      </w:hyperlink>
      <w:r w:rsidRPr="00605B8C">
        <w:rPr>
          <w:rFonts w:ascii="Century Gothic" w:eastAsia="Times New Roman" w:hAnsi="Century Gothic" w:cs="Times New Roman"/>
          <w:b/>
          <w:bCs/>
          <w:color w:val="000000"/>
          <w:sz w:val="27"/>
          <w:szCs w:val="27"/>
          <w:lang w:eastAsia="en-GB"/>
        </w:rPr>
        <w:t>    </w:t>
      </w:r>
      <w:hyperlink r:id="rId24" w:history="1">
        <w:r w:rsidRPr="00605B8C">
          <w:rPr>
            <w:rFonts w:ascii="Century Gothic" w:eastAsia="Times New Roman" w:hAnsi="Century Gothic" w:cs="Times New Roman"/>
            <w:b/>
            <w:bCs/>
            <w:color w:val="0000FF"/>
            <w:sz w:val="27"/>
            <w:szCs w:val="27"/>
            <w:u w:val="single"/>
            <w:lang w:eastAsia="en-GB"/>
          </w:rPr>
          <w:t>catalogue</w:t>
        </w:r>
      </w:hyperlink>
      <w:r w:rsidRPr="00605B8C">
        <w:rPr>
          <w:rFonts w:ascii="Century Gothic" w:eastAsia="Times New Roman" w:hAnsi="Century Gothic" w:cs="Times New Roman"/>
          <w:b/>
          <w:bCs/>
          <w:color w:val="000000"/>
          <w:sz w:val="27"/>
          <w:szCs w:val="27"/>
          <w:lang w:eastAsia="en-GB"/>
        </w:rPr>
        <w:t>    </w:t>
      </w:r>
      <w:hyperlink r:id="rId25" w:history="1">
        <w:r w:rsidRPr="00605B8C">
          <w:rPr>
            <w:rFonts w:ascii="Century Gothic" w:eastAsia="Times New Roman" w:hAnsi="Century Gothic" w:cs="Times New Roman"/>
            <w:b/>
            <w:bCs/>
            <w:color w:val="0000FF"/>
            <w:sz w:val="27"/>
            <w:szCs w:val="27"/>
            <w:u w:val="single"/>
            <w:lang w:eastAsia="en-GB"/>
          </w:rPr>
          <w:t>audio samples</w:t>
        </w:r>
      </w:hyperlink>
      <w:r w:rsidRPr="00605B8C">
        <w:rPr>
          <w:rFonts w:ascii="Century Gothic" w:eastAsia="Times New Roman" w:hAnsi="Century Gothic" w:cs="Times New Roman"/>
          <w:b/>
          <w:bCs/>
          <w:color w:val="000000"/>
          <w:sz w:val="27"/>
          <w:szCs w:val="27"/>
          <w:lang w:eastAsia="en-GB"/>
        </w:rPr>
        <w:t>    </w:t>
      </w:r>
      <w:hyperlink r:id="rId26" w:history="1">
        <w:r w:rsidRPr="00605B8C">
          <w:rPr>
            <w:rFonts w:ascii="Century Gothic" w:eastAsia="Times New Roman" w:hAnsi="Century Gothic" w:cs="Times New Roman"/>
            <w:b/>
            <w:bCs/>
            <w:color w:val="0000FF"/>
            <w:sz w:val="27"/>
            <w:szCs w:val="27"/>
            <w:u w:val="single"/>
            <w:lang w:eastAsia="en-GB"/>
          </w:rPr>
          <w:t>distribution</w:t>
        </w:r>
      </w:hyperlink>
      <w:r w:rsidRPr="00605B8C">
        <w:rPr>
          <w:rFonts w:ascii="Century Gothic" w:eastAsia="Times New Roman" w:hAnsi="Century Gothic" w:cs="Times New Roman"/>
          <w:b/>
          <w:bCs/>
          <w:color w:val="000000"/>
          <w:sz w:val="27"/>
          <w:szCs w:val="27"/>
          <w:lang w:eastAsia="en-GB"/>
        </w:rPr>
        <w:t>    </w:t>
      </w:r>
      <w:hyperlink r:id="rId27" w:history="1">
        <w:r w:rsidRPr="00605B8C">
          <w:rPr>
            <w:rFonts w:ascii="Century Gothic" w:eastAsia="Times New Roman" w:hAnsi="Century Gothic" w:cs="Times New Roman"/>
            <w:b/>
            <w:bCs/>
            <w:color w:val="0000FF"/>
            <w:sz w:val="27"/>
            <w:szCs w:val="27"/>
            <w:u w:val="single"/>
            <w:lang w:eastAsia="en-GB"/>
          </w:rPr>
          <w:t>contact</w:t>
        </w:r>
      </w:hyperlink>
      <w:r w:rsidRPr="00605B8C">
        <w:rPr>
          <w:rFonts w:ascii="Times New Roman" w:eastAsia="Times New Roman" w:hAnsi="Times New Roman" w:cs="Times New Roman"/>
          <w:color w:val="000000"/>
          <w:sz w:val="27"/>
          <w:szCs w:val="27"/>
          <w:lang w:eastAsia="en-GB"/>
        </w:rPr>
        <w:br/>
      </w:r>
      <w:hyperlink r:id="rId28" w:history="1">
        <w:r w:rsidRPr="00605B8C">
          <w:rPr>
            <w:rFonts w:ascii="Century Gothic" w:eastAsia="Times New Roman" w:hAnsi="Century Gothic" w:cs="Times New Roman"/>
            <w:b/>
            <w:bCs/>
            <w:color w:val="0000FF"/>
            <w:sz w:val="27"/>
            <w:szCs w:val="27"/>
            <w:u w:val="single"/>
            <w:lang w:eastAsia="en-GB"/>
          </w:rPr>
          <w:t>press cuttings</w:t>
        </w:r>
      </w:hyperlink>
      <w:r w:rsidRPr="00605B8C">
        <w:rPr>
          <w:rFonts w:ascii="Century Gothic" w:eastAsia="Times New Roman" w:hAnsi="Century Gothic" w:cs="Times New Roman"/>
          <w:b/>
          <w:bCs/>
          <w:color w:val="000000"/>
          <w:sz w:val="27"/>
          <w:szCs w:val="27"/>
          <w:lang w:eastAsia="en-GB"/>
        </w:rPr>
        <w:t>    </w:t>
      </w:r>
      <w:hyperlink r:id="rId29" w:history="1">
        <w:r w:rsidRPr="00605B8C">
          <w:rPr>
            <w:rFonts w:ascii="Century Gothic" w:eastAsia="Times New Roman" w:hAnsi="Century Gothic" w:cs="Times New Roman"/>
            <w:b/>
            <w:bCs/>
            <w:color w:val="0000FF"/>
            <w:sz w:val="27"/>
            <w:szCs w:val="27"/>
            <w:u w:val="single"/>
            <w:lang w:eastAsia="en-GB"/>
          </w:rPr>
          <w:t>press releases</w:t>
        </w:r>
      </w:hyperlink>
    </w:p>
    <w:p w14:paraId="14284B1B" w14:textId="77777777" w:rsidR="00605B8C" w:rsidRPr="00605B8C" w:rsidRDefault="00605B8C" w:rsidP="00605B8C">
      <w:pPr>
        <w:spacing w:after="0" w:line="240" w:lineRule="auto"/>
        <w:jc w:val="right"/>
        <w:rPr>
          <w:rFonts w:ascii="Times New Roman" w:eastAsia="Times New Roman" w:hAnsi="Times New Roman" w:cs="Times New Roman"/>
          <w:color w:val="000000"/>
          <w:sz w:val="27"/>
          <w:szCs w:val="27"/>
          <w:lang w:eastAsia="en-GB"/>
        </w:rPr>
      </w:pPr>
      <w:r w:rsidRPr="00605B8C">
        <w:rPr>
          <w:rFonts w:ascii="Century Gothic" w:eastAsia="Times New Roman" w:hAnsi="Century Gothic" w:cs="Times New Roman"/>
          <w:b/>
          <w:bCs/>
          <w:color w:val="000000"/>
          <w:sz w:val="15"/>
          <w:szCs w:val="15"/>
          <w:lang w:eastAsia="en-GB"/>
        </w:rPr>
        <w:t xml:space="preserve">revised 3 </w:t>
      </w:r>
      <w:proofErr w:type="spellStart"/>
      <w:r w:rsidRPr="00605B8C">
        <w:rPr>
          <w:rFonts w:ascii="Century Gothic" w:eastAsia="Times New Roman" w:hAnsi="Century Gothic" w:cs="Times New Roman"/>
          <w:b/>
          <w:bCs/>
          <w:color w:val="000000"/>
          <w:sz w:val="15"/>
          <w:szCs w:val="15"/>
          <w:lang w:eastAsia="en-GB"/>
        </w:rPr>
        <w:t>feb</w:t>
      </w:r>
      <w:proofErr w:type="spellEnd"/>
      <w:r w:rsidRPr="00605B8C">
        <w:rPr>
          <w:rFonts w:ascii="Century Gothic" w:eastAsia="Times New Roman" w:hAnsi="Century Gothic" w:cs="Times New Roman"/>
          <w:b/>
          <w:bCs/>
          <w:color w:val="000000"/>
          <w:sz w:val="15"/>
          <w:szCs w:val="15"/>
          <w:lang w:eastAsia="en-GB"/>
        </w:rPr>
        <w:t xml:space="preserve"> 00</w:t>
      </w:r>
    </w:p>
    <w:p w14:paraId="1EAD965D" w14:textId="77777777" w:rsidR="00FC068C" w:rsidRPr="00FC068C" w:rsidRDefault="00FC068C" w:rsidP="00FC068C">
      <w:pPr>
        <w:spacing w:after="0"/>
        <w:rPr>
          <w:rFonts w:ascii="Arial" w:hAnsi="Arial" w:cs="Arial"/>
          <w:sz w:val="24"/>
          <w:szCs w:val="24"/>
        </w:rPr>
      </w:pPr>
    </w:p>
    <w:sectPr w:rsidR="00FC068C" w:rsidRPr="00FC068C" w:rsidSect="00B26072">
      <w:pgSz w:w="11906" w:h="16838" w:code="9"/>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B8C"/>
    <w:rsid w:val="00281538"/>
    <w:rsid w:val="00605B8C"/>
    <w:rsid w:val="00615BB0"/>
    <w:rsid w:val="00B26072"/>
    <w:rsid w:val="00CE3618"/>
    <w:rsid w:val="00FC06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C2B59"/>
  <w15:chartTrackingRefBased/>
  <w15:docId w15:val="{D0BBC78A-BBB5-4EE9-87ED-AA42F3A24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archive.org/web/20010405174145/http:/www.highpark.com/catalog.htm" TargetMode="External"/><Relationship Id="rId13" Type="http://schemas.openxmlformats.org/officeDocument/2006/relationships/hyperlink" Target="https://web.archive.org/web/20010405174145/http:/www.highpark.com/press.htm" TargetMode="External"/><Relationship Id="rId18" Type="http://schemas.openxmlformats.org/officeDocument/2006/relationships/hyperlink" Target="https://web.archive.org/web/20010405174145/http:/www.highpark.com/audio.htm" TargetMode="External"/><Relationship Id="rId26" Type="http://schemas.openxmlformats.org/officeDocument/2006/relationships/hyperlink" Target="https://web.archive.org/web/20010405174145/http:/www.highpark.com/distribution.htm" TargetMode="External"/><Relationship Id="rId3" Type="http://schemas.openxmlformats.org/officeDocument/2006/relationships/settings" Target="settings.xml"/><Relationship Id="rId21" Type="http://schemas.openxmlformats.org/officeDocument/2006/relationships/image" Target="media/image3.gif"/><Relationship Id="rId7" Type="http://schemas.openxmlformats.org/officeDocument/2006/relationships/hyperlink" Target="https://web.archive.org/web/20010405174145/http:/www.highpark.com/artists.htm" TargetMode="External"/><Relationship Id="rId12" Type="http://schemas.openxmlformats.org/officeDocument/2006/relationships/hyperlink" Target="https://web.archive.org/web/20010405174145/http:/www.highpark.com/dallas/press.htm" TargetMode="External"/><Relationship Id="rId17" Type="http://schemas.openxmlformats.org/officeDocument/2006/relationships/hyperlink" Target="https://web.archive.org/web/20010405174145/http:/www.highpark.com/catalog.htm" TargetMode="External"/><Relationship Id="rId25" Type="http://schemas.openxmlformats.org/officeDocument/2006/relationships/hyperlink" Target="https://web.archive.org/web/20010405174145/http:/www.highpark.com/audio.htm" TargetMode="External"/><Relationship Id="rId2" Type="http://schemas.openxmlformats.org/officeDocument/2006/relationships/styles" Target="styles.xml"/><Relationship Id="rId16" Type="http://schemas.openxmlformats.org/officeDocument/2006/relationships/hyperlink" Target="https://web.archive.org/web/20010405174145/http:/www.highpark.com/dallas/disco.htm" TargetMode="External"/><Relationship Id="rId20" Type="http://schemas.openxmlformats.org/officeDocument/2006/relationships/image" Target="media/image2.jpeg"/><Relationship Id="rId29" Type="http://schemas.openxmlformats.org/officeDocument/2006/relationships/hyperlink" Target="https://web.archive.org/web/20010405174145/http:/www.highpark.com/press.htm" TargetMode="External"/><Relationship Id="rId1" Type="http://schemas.openxmlformats.org/officeDocument/2006/relationships/customXml" Target="../customXml/item1.xml"/><Relationship Id="rId6" Type="http://schemas.openxmlformats.org/officeDocument/2006/relationships/hyperlink" Target="https://web.archive.org/web/20010405174145/http:/www.highpark.com/home.htm" TargetMode="External"/><Relationship Id="rId11" Type="http://schemas.openxmlformats.org/officeDocument/2006/relationships/hyperlink" Target="https://web.archive.org/web/20010405174145/http:/www.highpark.com/mail.htm" TargetMode="External"/><Relationship Id="rId24" Type="http://schemas.openxmlformats.org/officeDocument/2006/relationships/hyperlink" Target="https://web.archive.org/web/20010405174145/http:/www.highpark.com/catalog.htm" TargetMode="External"/><Relationship Id="rId5" Type="http://schemas.openxmlformats.org/officeDocument/2006/relationships/image" Target="media/image1.gif"/><Relationship Id="rId15" Type="http://schemas.openxmlformats.org/officeDocument/2006/relationships/hyperlink" Target="https://web.archive.org/web/20010405174145/http:/www.highpark.com/dallas/press.htm" TargetMode="External"/><Relationship Id="rId23" Type="http://schemas.openxmlformats.org/officeDocument/2006/relationships/hyperlink" Target="https://web.archive.org/web/20010405174145/http:/www.highpark.com/artists.htm" TargetMode="External"/><Relationship Id="rId28" Type="http://schemas.openxmlformats.org/officeDocument/2006/relationships/hyperlink" Target="https://web.archive.org/web/20010405174145/http:/www.highpark.com/dallas/press.htm" TargetMode="External"/><Relationship Id="rId10" Type="http://schemas.openxmlformats.org/officeDocument/2006/relationships/hyperlink" Target="https://web.archive.org/web/20010405174145/http:/www.highpark.com/distribution.htm" TargetMode="External"/><Relationship Id="rId19" Type="http://schemas.openxmlformats.org/officeDocument/2006/relationships/hyperlink" Target="https://web.archive.org/web/20010405174145/http:/www.highpark.com/dallas/links.htm"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eb.archive.org/web/20010405174145/http:/www.highpark.com/audio.htm" TargetMode="External"/><Relationship Id="rId14" Type="http://schemas.openxmlformats.org/officeDocument/2006/relationships/hyperlink" Target="https://web.archive.org/web/20010405174145/http:/www.highpark.com/dallas/cdinfo.htm" TargetMode="External"/><Relationship Id="rId22" Type="http://schemas.openxmlformats.org/officeDocument/2006/relationships/hyperlink" Target="https://web.archive.org/web/20010405174145/http:/www.highpark.com/home.htm" TargetMode="External"/><Relationship Id="rId27" Type="http://schemas.openxmlformats.org/officeDocument/2006/relationships/hyperlink" Target="https://web.archive.org/web/20010405174145/http:/www.highpark.com/mail.htm" TargetMode="Externa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rant%20Goddard\Documents\Custom%20Office%20Templates\Defaul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6120B5-D3B7-40B9-B6F8-3C56F3DDA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Default.dotx</Template>
  <TotalTime>2</TotalTime>
  <Pages>1</Pages>
  <Words>723</Words>
  <Characters>4122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Dallas biography</dc:title>
  <dc:subject/>
  <dc:creator>Grant Goddard</dc:creator>
  <cp:keywords/>
  <dc:description/>
  <cp:lastModifiedBy>Grant Goddard</cp:lastModifiedBy>
  <cp:revision>2</cp:revision>
  <dcterms:created xsi:type="dcterms:W3CDTF">2026-02-05T12:34:00Z</dcterms:created>
  <dcterms:modified xsi:type="dcterms:W3CDTF">2026-02-08T15:14:00Z</dcterms:modified>
</cp:coreProperties>
</file>